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2BCD" w14:textId="77777777" w:rsidR="00D200CE" w:rsidRPr="001B1C8D" w:rsidRDefault="00D200CE" w:rsidP="00D200CE">
      <w:pPr>
        <w:spacing w:after="0" w:line="240" w:lineRule="auto"/>
        <w:jc w:val="center"/>
        <w:rPr>
          <w:rFonts w:ascii="Arial" w:hAnsi="Arial" w:cs="Arial"/>
          <w:b/>
          <w:sz w:val="28"/>
          <w:szCs w:val="28"/>
        </w:rPr>
      </w:pPr>
      <w:r w:rsidRPr="001B1C8D">
        <w:rPr>
          <w:rFonts w:ascii="Arial" w:hAnsi="Arial" w:cs="Arial"/>
          <w:b/>
          <w:sz w:val="28"/>
          <w:szCs w:val="28"/>
        </w:rPr>
        <w:t xml:space="preserve">Cyngor </w:t>
      </w:r>
      <w:proofErr w:type="spellStart"/>
      <w:r w:rsidRPr="001B1C8D">
        <w:rPr>
          <w:rFonts w:ascii="Arial" w:hAnsi="Arial" w:cs="Arial"/>
          <w:b/>
          <w:sz w:val="28"/>
          <w:szCs w:val="28"/>
        </w:rPr>
        <w:t>Cymuned</w:t>
      </w:r>
      <w:proofErr w:type="spellEnd"/>
      <w:r w:rsidRPr="001B1C8D">
        <w:rPr>
          <w:rFonts w:ascii="Arial" w:hAnsi="Arial" w:cs="Arial"/>
          <w:b/>
          <w:sz w:val="28"/>
          <w:szCs w:val="28"/>
        </w:rPr>
        <w:t xml:space="preserve"> </w:t>
      </w:r>
      <w:proofErr w:type="spellStart"/>
      <w:r w:rsidRPr="001B1C8D">
        <w:rPr>
          <w:rFonts w:ascii="Arial" w:hAnsi="Arial" w:cs="Arial"/>
          <w:b/>
          <w:sz w:val="28"/>
          <w:szCs w:val="28"/>
        </w:rPr>
        <w:t>Tregolwyn</w:t>
      </w:r>
      <w:proofErr w:type="spellEnd"/>
    </w:p>
    <w:p w14:paraId="3D8FF8D1" w14:textId="1B7AB3DF" w:rsidR="00D200CE" w:rsidRDefault="00D200CE" w:rsidP="00D200CE">
      <w:pPr>
        <w:spacing w:after="0" w:line="240" w:lineRule="auto"/>
        <w:ind w:left="-142"/>
        <w:jc w:val="center"/>
        <w:rPr>
          <w:rFonts w:ascii="Arial" w:hAnsi="Arial" w:cs="Arial"/>
          <w:b/>
          <w:sz w:val="28"/>
          <w:szCs w:val="28"/>
        </w:rPr>
      </w:pPr>
      <w:r w:rsidRPr="001B1C8D">
        <w:rPr>
          <w:rFonts w:ascii="Arial" w:hAnsi="Arial" w:cs="Arial"/>
          <w:b/>
          <w:sz w:val="28"/>
          <w:szCs w:val="28"/>
        </w:rPr>
        <w:t>Colwinston Community Council</w:t>
      </w:r>
    </w:p>
    <w:p w14:paraId="4D5321E4" w14:textId="77777777" w:rsidR="00D200CE" w:rsidRPr="00D200CE" w:rsidRDefault="00D200CE" w:rsidP="00D200CE">
      <w:pPr>
        <w:spacing w:after="0" w:line="240" w:lineRule="auto"/>
        <w:ind w:left="-142"/>
        <w:jc w:val="center"/>
        <w:rPr>
          <w:rFonts w:ascii="Arial" w:hAnsi="Arial" w:cs="Arial"/>
          <w:b/>
          <w:sz w:val="24"/>
          <w:szCs w:val="24"/>
        </w:rPr>
      </w:pPr>
    </w:p>
    <w:p w14:paraId="671D61D8" w14:textId="77777777" w:rsidR="00D200CE" w:rsidRDefault="00D200CE" w:rsidP="00D200CE">
      <w:pPr>
        <w:shd w:val="clear" w:color="auto" w:fill="FFFFFF"/>
        <w:spacing w:after="150" w:line="294" w:lineRule="atLeast"/>
        <w:rPr>
          <w:rFonts w:ascii="Arial" w:eastAsia="Times New Roman" w:hAnsi="Arial" w:cs="Arial"/>
          <w:b/>
          <w:bCs/>
          <w:sz w:val="24"/>
          <w:szCs w:val="24"/>
          <w:bdr w:val="none" w:sz="0" w:space="0" w:color="auto" w:frame="1"/>
          <w:lang w:eastAsia="en-GB"/>
        </w:rPr>
      </w:pPr>
      <w:r>
        <w:rPr>
          <w:rFonts w:ascii="Arial" w:eastAsia="Times New Roman" w:hAnsi="Arial" w:cs="Arial"/>
          <w:b/>
          <w:bCs/>
          <w:sz w:val="24"/>
          <w:szCs w:val="24"/>
          <w:bdr w:val="none" w:sz="0" w:space="0" w:color="auto" w:frame="1"/>
          <w:lang w:eastAsia="en-GB"/>
        </w:rPr>
        <w:t xml:space="preserve">Job Description: </w:t>
      </w:r>
      <w:r w:rsidRPr="001B1C8D">
        <w:rPr>
          <w:rFonts w:ascii="Arial" w:eastAsia="Times New Roman" w:hAnsi="Arial" w:cs="Arial"/>
          <w:b/>
          <w:bCs/>
          <w:sz w:val="24"/>
          <w:szCs w:val="24"/>
          <w:bdr w:val="none" w:sz="0" w:space="0" w:color="auto" w:frame="1"/>
          <w:lang w:eastAsia="en-GB"/>
        </w:rPr>
        <w:t>Community Council Clerk and Responsible Finance Officer</w:t>
      </w:r>
    </w:p>
    <w:p w14:paraId="64E12E81" w14:textId="3BC09B94" w:rsidR="00B56AFF" w:rsidRPr="00D200CE" w:rsidRDefault="00B56AFF" w:rsidP="00D200CE">
      <w:pPr>
        <w:shd w:val="clear" w:color="auto" w:fill="FFFFFF"/>
        <w:spacing w:after="150" w:line="294" w:lineRule="atLeast"/>
        <w:rPr>
          <w:rFonts w:ascii="Arial" w:eastAsia="Times New Roman" w:hAnsi="Arial" w:cs="Arial"/>
          <w:b/>
          <w:bCs/>
          <w:sz w:val="24"/>
          <w:szCs w:val="24"/>
          <w:bdr w:val="none" w:sz="0" w:space="0" w:color="auto" w:frame="1"/>
          <w:lang w:eastAsia="en-GB"/>
        </w:rPr>
      </w:pPr>
      <w:r w:rsidRPr="00D200CE">
        <w:rPr>
          <w:rFonts w:ascii="Arial" w:hAnsi="Arial" w:cs="Arial"/>
          <w:b/>
          <w:bCs/>
          <w:sz w:val="24"/>
          <w:szCs w:val="24"/>
        </w:rPr>
        <w:t xml:space="preserve">Overall Responsibilities </w:t>
      </w:r>
    </w:p>
    <w:p w14:paraId="6B3A7F11" w14:textId="4D744842" w:rsidR="00B56AFF" w:rsidRPr="00D200CE" w:rsidRDefault="00B56AFF">
      <w:pPr>
        <w:rPr>
          <w:rFonts w:ascii="Arial" w:hAnsi="Arial" w:cs="Arial"/>
          <w:sz w:val="24"/>
          <w:szCs w:val="24"/>
        </w:rPr>
      </w:pPr>
      <w:r w:rsidRPr="00D200CE">
        <w:rPr>
          <w:rFonts w:ascii="Arial" w:hAnsi="Arial" w:cs="Arial"/>
          <w:sz w:val="24"/>
          <w:szCs w:val="24"/>
        </w:rPr>
        <w:t xml:space="preserve">The Clerk to the </w:t>
      </w:r>
      <w:r w:rsidR="008531F5">
        <w:rPr>
          <w:rFonts w:ascii="Arial" w:hAnsi="Arial" w:cs="Arial"/>
          <w:sz w:val="24"/>
          <w:szCs w:val="24"/>
        </w:rPr>
        <w:t>Community Council</w:t>
      </w:r>
      <w:r w:rsidRPr="00D200CE">
        <w:rPr>
          <w:rFonts w:ascii="Arial" w:hAnsi="Arial" w:cs="Arial"/>
          <w:sz w:val="24"/>
          <w:szCs w:val="24"/>
        </w:rPr>
        <w:t xml:space="preserve"> will be the Proper Officer of the </w:t>
      </w:r>
      <w:r w:rsidR="00D200CE">
        <w:rPr>
          <w:rFonts w:ascii="Arial" w:hAnsi="Arial" w:cs="Arial"/>
          <w:sz w:val="24"/>
          <w:szCs w:val="24"/>
        </w:rPr>
        <w:t xml:space="preserve">Community </w:t>
      </w:r>
      <w:r w:rsidRPr="00D200CE">
        <w:rPr>
          <w:rFonts w:ascii="Arial" w:hAnsi="Arial" w:cs="Arial"/>
          <w:sz w:val="24"/>
          <w:szCs w:val="24"/>
        </w:rPr>
        <w:t xml:space="preserve">Council and as such is under a statutory duty to </w:t>
      </w:r>
      <w:r w:rsidR="00411FF0" w:rsidRPr="00D200CE">
        <w:rPr>
          <w:rFonts w:ascii="Arial" w:hAnsi="Arial" w:cs="Arial"/>
          <w:sz w:val="24"/>
          <w:szCs w:val="24"/>
        </w:rPr>
        <w:t>conduct</w:t>
      </w:r>
      <w:r w:rsidRPr="00D200CE">
        <w:rPr>
          <w:rFonts w:ascii="Arial" w:hAnsi="Arial" w:cs="Arial"/>
          <w:sz w:val="24"/>
          <w:szCs w:val="24"/>
        </w:rPr>
        <w:t xml:space="preserve"> all the functio</w:t>
      </w:r>
      <w:r w:rsidR="00D200CE">
        <w:rPr>
          <w:rFonts w:ascii="Arial" w:hAnsi="Arial" w:cs="Arial"/>
          <w:sz w:val="24"/>
          <w:szCs w:val="24"/>
        </w:rPr>
        <w:t>ns</w:t>
      </w:r>
      <w:r w:rsidRPr="00D200CE">
        <w:rPr>
          <w:rFonts w:ascii="Arial" w:hAnsi="Arial" w:cs="Arial"/>
          <w:sz w:val="24"/>
          <w:szCs w:val="24"/>
        </w:rPr>
        <w:t xml:space="preserve">, and in particular to serve or issue all the notifications required by law of a </w:t>
      </w:r>
      <w:r w:rsidR="00D200CE">
        <w:rPr>
          <w:rFonts w:ascii="Arial" w:hAnsi="Arial" w:cs="Arial"/>
          <w:sz w:val="24"/>
          <w:szCs w:val="24"/>
        </w:rPr>
        <w:t xml:space="preserve">Community Council’s </w:t>
      </w:r>
      <w:r w:rsidRPr="00D200CE">
        <w:rPr>
          <w:rFonts w:ascii="Arial" w:hAnsi="Arial" w:cs="Arial"/>
          <w:sz w:val="24"/>
          <w:szCs w:val="24"/>
        </w:rPr>
        <w:t xml:space="preserve">Proper Officer. The Clerk will be </w:t>
      </w:r>
      <w:r w:rsidR="00411FF0" w:rsidRPr="00D200CE">
        <w:rPr>
          <w:rFonts w:ascii="Arial" w:hAnsi="Arial" w:cs="Arial"/>
          <w:sz w:val="24"/>
          <w:szCs w:val="24"/>
        </w:rPr>
        <w:t>responsible</w:t>
      </w:r>
      <w:r w:rsidRPr="00D200CE">
        <w:rPr>
          <w:rFonts w:ascii="Arial" w:hAnsi="Arial" w:cs="Arial"/>
          <w:sz w:val="24"/>
          <w:szCs w:val="24"/>
        </w:rPr>
        <w:t xml:space="preserve"> for ensuring that the instructions of the </w:t>
      </w:r>
      <w:r w:rsidR="008531F5">
        <w:rPr>
          <w:rFonts w:ascii="Arial" w:hAnsi="Arial" w:cs="Arial"/>
          <w:sz w:val="24"/>
          <w:szCs w:val="24"/>
        </w:rPr>
        <w:t>Community Council</w:t>
      </w:r>
      <w:r w:rsidRPr="00D200CE">
        <w:rPr>
          <w:rFonts w:ascii="Arial" w:hAnsi="Arial" w:cs="Arial"/>
          <w:sz w:val="24"/>
          <w:szCs w:val="24"/>
        </w:rPr>
        <w:t xml:space="preserve"> in connection with its function as a </w:t>
      </w:r>
      <w:r w:rsidR="00D200CE">
        <w:rPr>
          <w:rFonts w:ascii="Arial" w:hAnsi="Arial" w:cs="Arial"/>
          <w:sz w:val="24"/>
          <w:szCs w:val="24"/>
        </w:rPr>
        <w:t>Community Council</w:t>
      </w:r>
      <w:r w:rsidRPr="00D200CE">
        <w:rPr>
          <w:rFonts w:ascii="Arial" w:hAnsi="Arial" w:cs="Arial"/>
          <w:sz w:val="24"/>
          <w:szCs w:val="24"/>
        </w:rPr>
        <w:t xml:space="preserve"> are </w:t>
      </w:r>
      <w:r w:rsidR="00411FF0" w:rsidRPr="00D200CE">
        <w:rPr>
          <w:rFonts w:ascii="Arial" w:hAnsi="Arial" w:cs="Arial"/>
          <w:sz w:val="24"/>
          <w:szCs w:val="24"/>
        </w:rPr>
        <w:t>conducted</w:t>
      </w:r>
      <w:r w:rsidRPr="00D200CE">
        <w:rPr>
          <w:rFonts w:ascii="Arial" w:hAnsi="Arial" w:cs="Arial"/>
          <w:sz w:val="24"/>
          <w:szCs w:val="24"/>
        </w:rPr>
        <w:t xml:space="preserve">. </w:t>
      </w:r>
    </w:p>
    <w:p w14:paraId="60736B66" w14:textId="67FEB849" w:rsidR="00B56AFF" w:rsidRPr="00D200CE" w:rsidRDefault="00B56AFF">
      <w:pPr>
        <w:rPr>
          <w:rFonts w:ascii="Arial" w:hAnsi="Arial" w:cs="Arial"/>
          <w:sz w:val="24"/>
          <w:szCs w:val="24"/>
        </w:rPr>
      </w:pPr>
      <w:r w:rsidRPr="00411FF0">
        <w:rPr>
          <w:rFonts w:ascii="Arial" w:hAnsi="Arial" w:cs="Arial"/>
          <w:sz w:val="24"/>
          <w:szCs w:val="24"/>
        </w:rPr>
        <w:t xml:space="preserve">The Clerk is expected to advise the </w:t>
      </w:r>
      <w:r w:rsidR="008531F5" w:rsidRPr="00411FF0">
        <w:rPr>
          <w:rFonts w:ascii="Arial" w:hAnsi="Arial" w:cs="Arial"/>
          <w:sz w:val="24"/>
          <w:szCs w:val="24"/>
        </w:rPr>
        <w:t>Community Council</w:t>
      </w:r>
      <w:r w:rsidRPr="00411FF0">
        <w:rPr>
          <w:rFonts w:ascii="Arial" w:hAnsi="Arial" w:cs="Arial"/>
          <w:sz w:val="24"/>
          <w:szCs w:val="24"/>
        </w:rPr>
        <w:t xml:space="preserve"> on, and assist in the formation of, overall policies to be followed in respect of the </w:t>
      </w:r>
      <w:r w:rsidR="008911AE" w:rsidRPr="00411FF0">
        <w:rPr>
          <w:rFonts w:ascii="Arial" w:hAnsi="Arial" w:cs="Arial"/>
          <w:sz w:val="24"/>
          <w:szCs w:val="24"/>
        </w:rPr>
        <w:t>Community Council’s</w:t>
      </w:r>
      <w:r w:rsidRPr="00411FF0">
        <w:rPr>
          <w:rFonts w:ascii="Arial" w:hAnsi="Arial" w:cs="Arial"/>
          <w:sz w:val="24"/>
          <w:szCs w:val="24"/>
        </w:rPr>
        <w:t xml:space="preserve"> activities and in particular to produce all the information required for making effective decisions and to implement constructively all decisions.</w:t>
      </w:r>
      <w:r w:rsidRPr="00D200CE">
        <w:rPr>
          <w:rFonts w:ascii="Arial" w:hAnsi="Arial" w:cs="Arial"/>
          <w:sz w:val="24"/>
          <w:szCs w:val="24"/>
        </w:rPr>
        <w:t xml:space="preserve"> </w:t>
      </w:r>
    </w:p>
    <w:p w14:paraId="67311E70" w14:textId="56B23CA6" w:rsidR="00B56AFF" w:rsidRPr="00D200CE" w:rsidRDefault="00B56AFF">
      <w:pPr>
        <w:rPr>
          <w:rFonts w:ascii="Arial" w:hAnsi="Arial" w:cs="Arial"/>
          <w:sz w:val="24"/>
          <w:szCs w:val="24"/>
        </w:rPr>
      </w:pPr>
      <w:r w:rsidRPr="00D200CE">
        <w:rPr>
          <w:rFonts w:ascii="Arial" w:hAnsi="Arial" w:cs="Arial"/>
          <w:sz w:val="24"/>
          <w:szCs w:val="24"/>
        </w:rPr>
        <w:t xml:space="preserve">The person appointed will be accountable to the </w:t>
      </w:r>
      <w:r w:rsidR="008531F5">
        <w:rPr>
          <w:rFonts w:ascii="Arial" w:hAnsi="Arial" w:cs="Arial"/>
          <w:sz w:val="24"/>
          <w:szCs w:val="24"/>
        </w:rPr>
        <w:t>Community Council</w:t>
      </w:r>
      <w:r w:rsidRPr="00D200CE">
        <w:rPr>
          <w:rFonts w:ascii="Arial" w:hAnsi="Arial" w:cs="Arial"/>
          <w:sz w:val="24"/>
          <w:szCs w:val="24"/>
        </w:rPr>
        <w:t xml:space="preserve"> for the effective management of all its resources and will report to them as and when required. </w:t>
      </w:r>
    </w:p>
    <w:p w14:paraId="0A4A9F4F" w14:textId="7FC2328A" w:rsidR="00B56AFF" w:rsidRPr="00D200CE" w:rsidRDefault="00B56AFF">
      <w:pPr>
        <w:rPr>
          <w:rFonts w:ascii="Arial" w:hAnsi="Arial" w:cs="Arial"/>
          <w:sz w:val="24"/>
          <w:szCs w:val="24"/>
        </w:rPr>
      </w:pPr>
      <w:r w:rsidRPr="00D200CE">
        <w:rPr>
          <w:rFonts w:ascii="Arial" w:hAnsi="Arial" w:cs="Arial"/>
          <w:sz w:val="24"/>
          <w:szCs w:val="24"/>
        </w:rPr>
        <w:t xml:space="preserve">The Clerk will be the Responsible Financial Officer and responsible for all financial records of the </w:t>
      </w:r>
      <w:r w:rsidR="008531F5">
        <w:rPr>
          <w:rFonts w:ascii="Arial" w:hAnsi="Arial" w:cs="Arial"/>
          <w:sz w:val="24"/>
          <w:szCs w:val="24"/>
        </w:rPr>
        <w:t>Community Council</w:t>
      </w:r>
      <w:r w:rsidRPr="00D200CE">
        <w:rPr>
          <w:rFonts w:ascii="Arial" w:hAnsi="Arial" w:cs="Arial"/>
          <w:sz w:val="24"/>
          <w:szCs w:val="24"/>
        </w:rPr>
        <w:t xml:space="preserve"> and the careful administration of its finances. </w:t>
      </w:r>
    </w:p>
    <w:p w14:paraId="740C4DC9" w14:textId="77777777" w:rsidR="00D200CE" w:rsidRPr="008531F5" w:rsidRDefault="00B56AFF" w:rsidP="00D200CE">
      <w:pPr>
        <w:rPr>
          <w:rFonts w:ascii="Arial" w:hAnsi="Arial" w:cs="Arial"/>
          <w:b/>
          <w:bCs/>
          <w:sz w:val="24"/>
          <w:szCs w:val="24"/>
        </w:rPr>
      </w:pPr>
      <w:r w:rsidRPr="008531F5">
        <w:rPr>
          <w:rFonts w:ascii="Arial" w:hAnsi="Arial" w:cs="Arial"/>
          <w:b/>
          <w:bCs/>
          <w:sz w:val="24"/>
          <w:szCs w:val="24"/>
        </w:rPr>
        <w:t xml:space="preserve">Specific Responsibilities </w:t>
      </w:r>
    </w:p>
    <w:p w14:paraId="1DA03100" w14:textId="645B190A"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 xml:space="preserve">To ensure that statutory and other provisions governing or affecting the running of the </w:t>
      </w:r>
      <w:r w:rsidR="008531F5">
        <w:rPr>
          <w:rFonts w:ascii="Arial" w:hAnsi="Arial" w:cs="Arial"/>
          <w:sz w:val="24"/>
          <w:szCs w:val="24"/>
        </w:rPr>
        <w:t xml:space="preserve">Community </w:t>
      </w:r>
      <w:r w:rsidRPr="008531F5">
        <w:rPr>
          <w:rFonts w:ascii="Arial" w:hAnsi="Arial" w:cs="Arial"/>
          <w:sz w:val="24"/>
          <w:szCs w:val="24"/>
        </w:rPr>
        <w:t>Council are observed.</w:t>
      </w:r>
    </w:p>
    <w:p w14:paraId="15DC86D4" w14:textId="77777777" w:rsidR="008911AE" w:rsidRDefault="008911AE" w:rsidP="008911AE">
      <w:pPr>
        <w:pStyle w:val="ListParagraph"/>
        <w:ind w:left="284"/>
        <w:rPr>
          <w:rFonts w:ascii="Arial" w:hAnsi="Arial" w:cs="Arial"/>
          <w:sz w:val="24"/>
          <w:szCs w:val="24"/>
        </w:rPr>
      </w:pPr>
    </w:p>
    <w:p w14:paraId="292EA8F7" w14:textId="482D1F99"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 xml:space="preserve">To monitor and balance the </w:t>
      </w:r>
      <w:r w:rsidR="008531F5">
        <w:rPr>
          <w:rFonts w:ascii="Arial" w:hAnsi="Arial" w:cs="Arial"/>
          <w:sz w:val="24"/>
          <w:szCs w:val="24"/>
        </w:rPr>
        <w:t>Community Council</w:t>
      </w:r>
      <w:r w:rsidRPr="008531F5">
        <w:rPr>
          <w:rFonts w:ascii="Arial" w:hAnsi="Arial" w:cs="Arial"/>
          <w:sz w:val="24"/>
          <w:szCs w:val="24"/>
        </w:rPr>
        <w:t>'s accounts and prepare records for audit purposes and VAT.</w:t>
      </w:r>
    </w:p>
    <w:p w14:paraId="06220D59" w14:textId="77777777" w:rsidR="008911AE" w:rsidRDefault="008911AE" w:rsidP="008911AE">
      <w:pPr>
        <w:pStyle w:val="ListParagraph"/>
        <w:ind w:left="284"/>
        <w:rPr>
          <w:rFonts w:ascii="Arial" w:hAnsi="Arial" w:cs="Arial"/>
          <w:sz w:val="24"/>
          <w:szCs w:val="24"/>
        </w:rPr>
      </w:pPr>
    </w:p>
    <w:p w14:paraId="513262DE" w14:textId="50A7C436"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 xml:space="preserve">To ensure that the </w:t>
      </w:r>
      <w:r w:rsidR="008531F5">
        <w:rPr>
          <w:rFonts w:ascii="Arial" w:hAnsi="Arial" w:cs="Arial"/>
          <w:sz w:val="24"/>
          <w:szCs w:val="24"/>
        </w:rPr>
        <w:t>Community Council</w:t>
      </w:r>
      <w:r w:rsidRPr="008531F5">
        <w:rPr>
          <w:rFonts w:ascii="Arial" w:hAnsi="Arial" w:cs="Arial"/>
          <w:sz w:val="24"/>
          <w:szCs w:val="24"/>
        </w:rPr>
        <w:t>'s obligations for Risk Assessment are properly met.</w:t>
      </w:r>
    </w:p>
    <w:p w14:paraId="4F1F1F9C" w14:textId="77777777" w:rsidR="008911AE" w:rsidRDefault="008911AE" w:rsidP="008911AE">
      <w:pPr>
        <w:pStyle w:val="ListParagraph"/>
        <w:ind w:left="284"/>
        <w:rPr>
          <w:rFonts w:ascii="Arial" w:hAnsi="Arial" w:cs="Arial"/>
          <w:sz w:val="24"/>
          <w:szCs w:val="24"/>
        </w:rPr>
      </w:pPr>
    </w:p>
    <w:p w14:paraId="655F2FFD" w14:textId="13678260"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 xml:space="preserve">To prepare, in consultation with appropriate members, agendas for meetings of the </w:t>
      </w:r>
      <w:r w:rsidR="008531F5">
        <w:rPr>
          <w:rFonts w:ascii="Arial" w:hAnsi="Arial" w:cs="Arial"/>
          <w:sz w:val="24"/>
          <w:szCs w:val="24"/>
        </w:rPr>
        <w:t>Community Council</w:t>
      </w:r>
      <w:r w:rsidRPr="008531F5">
        <w:rPr>
          <w:rFonts w:ascii="Arial" w:hAnsi="Arial" w:cs="Arial"/>
          <w:sz w:val="24"/>
          <w:szCs w:val="24"/>
        </w:rPr>
        <w:t xml:space="preserve"> and </w:t>
      </w:r>
      <w:r w:rsidR="008531F5" w:rsidRPr="008531F5">
        <w:rPr>
          <w:rFonts w:ascii="Arial" w:hAnsi="Arial" w:cs="Arial"/>
          <w:sz w:val="24"/>
          <w:szCs w:val="24"/>
        </w:rPr>
        <w:t>other groups as required</w:t>
      </w:r>
      <w:r w:rsidRPr="008531F5">
        <w:rPr>
          <w:rFonts w:ascii="Arial" w:hAnsi="Arial" w:cs="Arial"/>
          <w:sz w:val="24"/>
          <w:szCs w:val="24"/>
        </w:rPr>
        <w:t>. To attend such meetings and prepare minutes for approval.</w:t>
      </w:r>
    </w:p>
    <w:p w14:paraId="050149B0" w14:textId="77777777" w:rsidR="008911AE" w:rsidRDefault="008911AE" w:rsidP="008911AE">
      <w:pPr>
        <w:pStyle w:val="ListParagraph"/>
        <w:ind w:left="284"/>
        <w:rPr>
          <w:rFonts w:ascii="Arial" w:hAnsi="Arial" w:cs="Arial"/>
          <w:sz w:val="24"/>
          <w:szCs w:val="24"/>
        </w:rPr>
      </w:pPr>
    </w:p>
    <w:p w14:paraId="36AD6756" w14:textId="4D74B092"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 xml:space="preserve">To attend all meetings of the </w:t>
      </w:r>
      <w:r w:rsidR="008531F5">
        <w:rPr>
          <w:rFonts w:ascii="Arial" w:hAnsi="Arial" w:cs="Arial"/>
          <w:sz w:val="24"/>
          <w:szCs w:val="24"/>
        </w:rPr>
        <w:t>Community Council</w:t>
      </w:r>
      <w:r w:rsidR="007F1C35">
        <w:rPr>
          <w:rFonts w:ascii="Arial" w:hAnsi="Arial" w:cs="Arial"/>
          <w:sz w:val="24"/>
          <w:szCs w:val="24"/>
        </w:rPr>
        <w:t xml:space="preserve"> held on the third Monday monthly with the exception of August in the village of Colwinston. </w:t>
      </w:r>
    </w:p>
    <w:p w14:paraId="0CA85906" w14:textId="77777777" w:rsidR="008911AE" w:rsidRDefault="008911AE" w:rsidP="008911AE">
      <w:pPr>
        <w:pStyle w:val="ListParagraph"/>
        <w:ind w:left="284"/>
        <w:rPr>
          <w:rFonts w:ascii="Arial" w:hAnsi="Arial" w:cs="Arial"/>
          <w:sz w:val="24"/>
          <w:szCs w:val="24"/>
        </w:rPr>
      </w:pPr>
    </w:p>
    <w:p w14:paraId="3D3F64A5" w14:textId="2BDD2D91"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 xml:space="preserve">To receive correspondence and documents on behalf of the </w:t>
      </w:r>
      <w:r w:rsidR="008531F5">
        <w:rPr>
          <w:rFonts w:ascii="Arial" w:hAnsi="Arial" w:cs="Arial"/>
          <w:sz w:val="24"/>
          <w:szCs w:val="24"/>
        </w:rPr>
        <w:t>Community Council</w:t>
      </w:r>
      <w:r w:rsidRPr="008531F5">
        <w:rPr>
          <w:rFonts w:ascii="Arial" w:hAnsi="Arial" w:cs="Arial"/>
          <w:sz w:val="24"/>
          <w:szCs w:val="24"/>
        </w:rPr>
        <w:t xml:space="preserve"> and to deal with the correspondence or documents or bring such items to the attention of the </w:t>
      </w:r>
      <w:r w:rsidR="008531F5">
        <w:rPr>
          <w:rFonts w:ascii="Arial" w:hAnsi="Arial" w:cs="Arial"/>
          <w:sz w:val="24"/>
          <w:szCs w:val="24"/>
        </w:rPr>
        <w:t>Community Council</w:t>
      </w:r>
      <w:r w:rsidRPr="008531F5">
        <w:rPr>
          <w:rFonts w:ascii="Arial" w:hAnsi="Arial" w:cs="Arial"/>
          <w:sz w:val="24"/>
          <w:szCs w:val="24"/>
        </w:rPr>
        <w:t xml:space="preserve">. To issue correspondence as a result of instructions of, or the known policy of the </w:t>
      </w:r>
      <w:r w:rsidR="008531F5">
        <w:rPr>
          <w:rFonts w:ascii="Arial" w:hAnsi="Arial" w:cs="Arial"/>
          <w:sz w:val="24"/>
          <w:szCs w:val="24"/>
        </w:rPr>
        <w:t>Community Council</w:t>
      </w:r>
      <w:r w:rsidRPr="008531F5">
        <w:rPr>
          <w:rFonts w:ascii="Arial" w:hAnsi="Arial" w:cs="Arial"/>
          <w:sz w:val="24"/>
          <w:szCs w:val="24"/>
        </w:rPr>
        <w:t>.</w:t>
      </w:r>
    </w:p>
    <w:p w14:paraId="5F29D589" w14:textId="77777777" w:rsidR="008911AE" w:rsidRDefault="008911AE" w:rsidP="008911AE">
      <w:pPr>
        <w:pStyle w:val="ListParagraph"/>
        <w:ind w:left="284"/>
        <w:rPr>
          <w:rFonts w:ascii="Arial" w:hAnsi="Arial" w:cs="Arial"/>
          <w:sz w:val="24"/>
          <w:szCs w:val="24"/>
        </w:rPr>
      </w:pPr>
    </w:p>
    <w:p w14:paraId="7EEA1406" w14:textId="2B143DD8"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 xml:space="preserve">To receive and report on invoices for goods and services to be paid for by the </w:t>
      </w:r>
      <w:r w:rsidR="008531F5">
        <w:rPr>
          <w:rFonts w:ascii="Arial" w:hAnsi="Arial" w:cs="Arial"/>
          <w:sz w:val="24"/>
          <w:szCs w:val="24"/>
        </w:rPr>
        <w:t>Community Council</w:t>
      </w:r>
      <w:r w:rsidRPr="008531F5">
        <w:rPr>
          <w:rFonts w:ascii="Arial" w:hAnsi="Arial" w:cs="Arial"/>
          <w:sz w:val="24"/>
          <w:szCs w:val="24"/>
        </w:rPr>
        <w:t xml:space="preserve"> and to ensure such accounts are met. To issue invoices on </w:t>
      </w:r>
      <w:r w:rsidRPr="008531F5">
        <w:rPr>
          <w:rFonts w:ascii="Arial" w:hAnsi="Arial" w:cs="Arial"/>
          <w:sz w:val="24"/>
          <w:szCs w:val="24"/>
        </w:rPr>
        <w:lastRenderedPageBreak/>
        <w:t xml:space="preserve">behalf of the </w:t>
      </w:r>
      <w:r w:rsidR="008531F5">
        <w:rPr>
          <w:rFonts w:ascii="Arial" w:hAnsi="Arial" w:cs="Arial"/>
          <w:sz w:val="24"/>
          <w:szCs w:val="24"/>
        </w:rPr>
        <w:t>Community Council</w:t>
      </w:r>
      <w:r w:rsidRPr="008531F5">
        <w:rPr>
          <w:rFonts w:ascii="Arial" w:hAnsi="Arial" w:cs="Arial"/>
          <w:sz w:val="24"/>
          <w:szCs w:val="24"/>
        </w:rPr>
        <w:t xml:space="preserve"> for goods and services and to ensure payment is received.</w:t>
      </w:r>
    </w:p>
    <w:p w14:paraId="42954523" w14:textId="77777777" w:rsidR="008911AE" w:rsidRDefault="008911AE" w:rsidP="008911AE">
      <w:pPr>
        <w:pStyle w:val="ListParagraph"/>
        <w:ind w:left="284"/>
        <w:rPr>
          <w:rFonts w:ascii="Arial" w:hAnsi="Arial" w:cs="Arial"/>
          <w:sz w:val="24"/>
          <w:szCs w:val="24"/>
        </w:rPr>
      </w:pPr>
    </w:p>
    <w:p w14:paraId="45600E0C" w14:textId="3D891DC6"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To maintain a good understanding of community needs through surveys and other methods</w:t>
      </w:r>
      <w:r w:rsidR="008911AE">
        <w:rPr>
          <w:rFonts w:ascii="Arial" w:hAnsi="Arial" w:cs="Arial"/>
          <w:sz w:val="24"/>
          <w:szCs w:val="24"/>
        </w:rPr>
        <w:t>.</w:t>
      </w:r>
    </w:p>
    <w:p w14:paraId="50480195" w14:textId="77777777" w:rsidR="008911AE" w:rsidRDefault="008911AE" w:rsidP="008911AE">
      <w:pPr>
        <w:pStyle w:val="ListParagraph"/>
        <w:ind w:left="284"/>
        <w:rPr>
          <w:rFonts w:ascii="Arial" w:hAnsi="Arial" w:cs="Arial"/>
          <w:sz w:val="24"/>
          <w:szCs w:val="24"/>
        </w:rPr>
      </w:pPr>
    </w:p>
    <w:p w14:paraId="4DF2E8DC" w14:textId="5664C671"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To draw up both on his/her own initiative</w:t>
      </w:r>
      <w:r w:rsidR="00411FF0">
        <w:rPr>
          <w:rFonts w:ascii="Arial" w:hAnsi="Arial" w:cs="Arial"/>
          <w:sz w:val="24"/>
          <w:szCs w:val="24"/>
        </w:rPr>
        <w:t>,</w:t>
      </w:r>
      <w:r w:rsidRPr="008531F5">
        <w:rPr>
          <w:rFonts w:ascii="Arial" w:hAnsi="Arial" w:cs="Arial"/>
          <w:sz w:val="24"/>
          <w:szCs w:val="24"/>
        </w:rPr>
        <w:t xml:space="preserve"> and as a result of suggestions by Councillo</w:t>
      </w:r>
      <w:r w:rsidR="00411FF0">
        <w:rPr>
          <w:rFonts w:ascii="Arial" w:hAnsi="Arial" w:cs="Arial"/>
          <w:sz w:val="24"/>
          <w:szCs w:val="24"/>
        </w:rPr>
        <w:t>rs,</w:t>
      </w:r>
      <w:r w:rsidRPr="008531F5">
        <w:rPr>
          <w:rFonts w:ascii="Arial" w:hAnsi="Arial" w:cs="Arial"/>
          <w:sz w:val="24"/>
          <w:szCs w:val="24"/>
        </w:rPr>
        <w:t xml:space="preserve"> proposals for consideration by the </w:t>
      </w:r>
      <w:r w:rsidR="008531F5">
        <w:rPr>
          <w:rFonts w:ascii="Arial" w:hAnsi="Arial" w:cs="Arial"/>
          <w:sz w:val="24"/>
          <w:szCs w:val="24"/>
        </w:rPr>
        <w:t>Community Council</w:t>
      </w:r>
      <w:r w:rsidRPr="008531F5">
        <w:rPr>
          <w:rFonts w:ascii="Arial" w:hAnsi="Arial" w:cs="Arial"/>
          <w:sz w:val="24"/>
          <w:szCs w:val="24"/>
        </w:rPr>
        <w:t xml:space="preserve"> and to advise on practicability and likely effects of specific courses of action.</w:t>
      </w:r>
    </w:p>
    <w:p w14:paraId="2552D32A" w14:textId="77777777" w:rsidR="00411FF0" w:rsidRDefault="00411FF0" w:rsidP="00411FF0">
      <w:pPr>
        <w:pStyle w:val="ListParagraph"/>
        <w:ind w:left="284"/>
        <w:rPr>
          <w:rFonts w:ascii="Arial" w:hAnsi="Arial" w:cs="Arial"/>
          <w:sz w:val="24"/>
          <w:szCs w:val="24"/>
        </w:rPr>
      </w:pPr>
    </w:p>
    <w:p w14:paraId="0501D78B" w14:textId="330DD1AA" w:rsidR="008911AE" w:rsidRDefault="00B56AFF" w:rsidP="008911AE">
      <w:pPr>
        <w:pStyle w:val="ListParagraph"/>
        <w:numPr>
          <w:ilvl w:val="0"/>
          <w:numId w:val="2"/>
        </w:numPr>
        <w:ind w:left="284"/>
        <w:rPr>
          <w:rFonts w:ascii="Arial" w:hAnsi="Arial" w:cs="Arial"/>
          <w:sz w:val="24"/>
          <w:szCs w:val="24"/>
        </w:rPr>
      </w:pPr>
      <w:r w:rsidRPr="008911AE">
        <w:rPr>
          <w:rFonts w:ascii="Arial" w:hAnsi="Arial" w:cs="Arial"/>
          <w:sz w:val="24"/>
          <w:szCs w:val="24"/>
        </w:rPr>
        <w:t xml:space="preserve">To act as the representative of the </w:t>
      </w:r>
      <w:r w:rsidR="008531F5" w:rsidRPr="008911AE">
        <w:rPr>
          <w:rFonts w:ascii="Arial" w:hAnsi="Arial" w:cs="Arial"/>
          <w:sz w:val="24"/>
          <w:szCs w:val="24"/>
        </w:rPr>
        <w:t>Community Council</w:t>
      </w:r>
      <w:r w:rsidRPr="008911AE">
        <w:rPr>
          <w:rFonts w:ascii="Arial" w:hAnsi="Arial" w:cs="Arial"/>
          <w:sz w:val="24"/>
          <w:szCs w:val="24"/>
        </w:rPr>
        <w:t xml:space="preserve"> as required.</w:t>
      </w:r>
    </w:p>
    <w:p w14:paraId="34313BE1" w14:textId="77777777" w:rsidR="00411FF0" w:rsidRPr="008911AE" w:rsidRDefault="00411FF0" w:rsidP="00411FF0">
      <w:pPr>
        <w:pStyle w:val="ListParagraph"/>
        <w:ind w:left="284"/>
        <w:rPr>
          <w:rFonts w:ascii="Arial" w:hAnsi="Arial" w:cs="Arial"/>
          <w:sz w:val="24"/>
          <w:szCs w:val="24"/>
        </w:rPr>
      </w:pPr>
    </w:p>
    <w:p w14:paraId="45B636F9" w14:textId="298E22CE" w:rsidR="008911AE" w:rsidRDefault="008911AE" w:rsidP="008911AE">
      <w:pPr>
        <w:pStyle w:val="ListParagraph"/>
        <w:numPr>
          <w:ilvl w:val="0"/>
          <w:numId w:val="2"/>
        </w:numPr>
        <w:ind w:left="284"/>
        <w:rPr>
          <w:rFonts w:ascii="Arial" w:hAnsi="Arial" w:cs="Arial"/>
          <w:sz w:val="24"/>
          <w:szCs w:val="24"/>
        </w:rPr>
      </w:pPr>
      <w:r w:rsidRPr="008911AE">
        <w:rPr>
          <w:rFonts w:ascii="Arial" w:hAnsi="Arial" w:cs="Arial"/>
          <w:sz w:val="24"/>
          <w:szCs w:val="24"/>
        </w:rPr>
        <w:t xml:space="preserve">To advise the Community Council on, and assist in the formation of, overall policies to be followed in respect of the Community Council’s activities and in particular to produce all the information required for making effective decisions and to implement constructively all decisions. </w:t>
      </w:r>
    </w:p>
    <w:p w14:paraId="4CD9EF75" w14:textId="77777777" w:rsidR="00411FF0" w:rsidRDefault="00411FF0" w:rsidP="00411FF0">
      <w:pPr>
        <w:pStyle w:val="ListParagraph"/>
        <w:ind w:left="284"/>
        <w:rPr>
          <w:rFonts w:ascii="Arial" w:hAnsi="Arial" w:cs="Arial"/>
          <w:sz w:val="24"/>
          <w:szCs w:val="24"/>
        </w:rPr>
      </w:pPr>
    </w:p>
    <w:p w14:paraId="4AA773EB" w14:textId="304F9EBD" w:rsidR="008911AE" w:rsidRDefault="008911AE" w:rsidP="008911AE">
      <w:pPr>
        <w:pStyle w:val="ListParagraph"/>
        <w:numPr>
          <w:ilvl w:val="0"/>
          <w:numId w:val="2"/>
        </w:numPr>
        <w:ind w:left="284"/>
        <w:rPr>
          <w:rFonts w:ascii="Arial" w:hAnsi="Arial" w:cs="Arial"/>
          <w:sz w:val="24"/>
          <w:szCs w:val="24"/>
        </w:rPr>
      </w:pPr>
      <w:r>
        <w:rPr>
          <w:rFonts w:ascii="Arial" w:hAnsi="Arial" w:cs="Arial"/>
          <w:sz w:val="24"/>
          <w:szCs w:val="24"/>
        </w:rPr>
        <w:t>To develop excellent working relations with other organisations relevant to the work of the Community Council, notably the Vale of Glamorgan Council and the Welsh Government and ensure all requirements in respect of such bodies are complied with.</w:t>
      </w:r>
    </w:p>
    <w:p w14:paraId="79899664" w14:textId="77777777" w:rsidR="00411FF0" w:rsidRDefault="00411FF0" w:rsidP="00411FF0">
      <w:pPr>
        <w:pStyle w:val="ListParagraph"/>
        <w:ind w:left="284"/>
        <w:rPr>
          <w:rFonts w:ascii="Arial" w:hAnsi="Arial" w:cs="Arial"/>
          <w:sz w:val="24"/>
          <w:szCs w:val="24"/>
        </w:rPr>
      </w:pPr>
    </w:p>
    <w:p w14:paraId="6CA173AD" w14:textId="665EF7F3" w:rsidR="008911AE" w:rsidRPr="008911AE" w:rsidRDefault="008911AE" w:rsidP="008911AE">
      <w:pPr>
        <w:pStyle w:val="ListParagraph"/>
        <w:numPr>
          <w:ilvl w:val="0"/>
          <w:numId w:val="2"/>
        </w:numPr>
        <w:ind w:left="284"/>
        <w:rPr>
          <w:rFonts w:ascii="Arial" w:hAnsi="Arial" w:cs="Arial"/>
          <w:sz w:val="24"/>
          <w:szCs w:val="24"/>
        </w:rPr>
      </w:pPr>
      <w:r>
        <w:rPr>
          <w:rFonts w:ascii="Arial" w:hAnsi="Arial" w:cs="Arial"/>
          <w:sz w:val="24"/>
          <w:szCs w:val="24"/>
        </w:rPr>
        <w:t xml:space="preserve">To keep up </w:t>
      </w:r>
      <w:proofErr w:type="spellStart"/>
      <w:r>
        <w:rPr>
          <w:rFonts w:ascii="Arial" w:hAnsi="Arial" w:cs="Arial"/>
          <w:sz w:val="24"/>
          <w:szCs w:val="24"/>
        </w:rPr>
        <w:t>t</w:t>
      </w:r>
      <w:proofErr w:type="spellEnd"/>
      <w:r>
        <w:rPr>
          <w:rFonts w:ascii="Arial" w:hAnsi="Arial" w:cs="Arial"/>
          <w:sz w:val="24"/>
          <w:szCs w:val="24"/>
        </w:rPr>
        <w:t xml:space="preserve"> date and advise the Community Council of all legal and statutory requirements relevant to its work.</w:t>
      </w:r>
    </w:p>
    <w:p w14:paraId="79DCABB3" w14:textId="566A57B8"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 xml:space="preserve">To issue notices and prepare agendas and minutes for the </w:t>
      </w:r>
      <w:r w:rsidR="008911AE">
        <w:rPr>
          <w:rFonts w:ascii="Arial" w:hAnsi="Arial" w:cs="Arial"/>
          <w:sz w:val="24"/>
          <w:szCs w:val="24"/>
        </w:rPr>
        <w:t>Community Council</w:t>
      </w:r>
      <w:r w:rsidR="00033395" w:rsidRPr="008531F5">
        <w:rPr>
          <w:rFonts w:ascii="Arial" w:hAnsi="Arial" w:cs="Arial"/>
          <w:sz w:val="24"/>
          <w:szCs w:val="24"/>
        </w:rPr>
        <w:t>.</w:t>
      </w:r>
    </w:p>
    <w:p w14:paraId="48B414DF" w14:textId="77777777" w:rsidR="00411FF0" w:rsidRDefault="00411FF0" w:rsidP="00411FF0">
      <w:pPr>
        <w:pStyle w:val="ListParagraph"/>
        <w:ind w:left="284"/>
        <w:rPr>
          <w:rFonts w:ascii="Arial" w:hAnsi="Arial" w:cs="Arial"/>
          <w:sz w:val="24"/>
          <w:szCs w:val="24"/>
        </w:rPr>
      </w:pPr>
    </w:p>
    <w:p w14:paraId="0B07FDDE" w14:textId="3F917F7C"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 xml:space="preserve">To prepare, in consultation with the Chair, news releases about the activities of, or decisions of, the </w:t>
      </w:r>
      <w:r w:rsidR="008911AE">
        <w:rPr>
          <w:rFonts w:ascii="Arial" w:hAnsi="Arial" w:cs="Arial"/>
          <w:sz w:val="24"/>
          <w:szCs w:val="24"/>
        </w:rPr>
        <w:t>Community Council</w:t>
      </w:r>
      <w:r w:rsidRPr="008531F5">
        <w:rPr>
          <w:rFonts w:ascii="Arial" w:hAnsi="Arial" w:cs="Arial"/>
          <w:sz w:val="24"/>
          <w:szCs w:val="24"/>
        </w:rPr>
        <w:t>.</w:t>
      </w:r>
    </w:p>
    <w:p w14:paraId="4BD49508" w14:textId="77777777" w:rsidR="00411FF0" w:rsidRDefault="00411FF0" w:rsidP="00411FF0">
      <w:pPr>
        <w:pStyle w:val="ListParagraph"/>
        <w:ind w:left="284"/>
        <w:rPr>
          <w:rFonts w:ascii="Arial" w:hAnsi="Arial" w:cs="Arial"/>
          <w:sz w:val="24"/>
          <w:szCs w:val="24"/>
        </w:rPr>
      </w:pPr>
    </w:p>
    <w:p w14:paraId="3FBEDFE4" w14:textId="487790CC"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To oversee or</w:t>
      </w:r>
      <w:r w:rsidR="00033395" w:rsidRPr="008531F5">
        <w:rPr>
          <w:rFonts w:ascii="Arial" w:hAnsi="Arial" w:cs="Arial"/>
          <w:sz w:val="24"/>
          <w:szCs w:val="24"/>
        </w:rPr>
        <w:t xml:space="preserve"> support </w:t>
      </w:r>
      <w:r w:rsidRPr="008531F5">
        <w:rPr>
          <w:rFonts w:ascii="Arial" w:hAnsi="Arial" w:cs="Arial"/>
          <w:sz w:val="24"/>
          <w:szCs w:val="24"/>
        </w:rPr>
        <w:t xml:space="preserve">arrangements for the management of any </w:t>
      </w:r>
      <w:r w:rsidR="008911AE">
        <w:rPr>
          <w:rFonts w:ascii="Arial" w:hAnsi="Arial" w:cs="Arial"/>
          <w:sz w:val="24"/>
          <w:szCs w:val="24"/>
        </w:rPr>
        <w:t>Community Council</w:t>
      </w:r>
      <w:r w:rsidRPr="008531F5">
        <w:rPr>
          <w:rFonts w:ascii="Arial" w:hAnsi="Arial" w:cs="Arial"/>
          <w:sz w:val="24"/>
          <w:szCs w:val="24"/>
        </w:rPr>
        <w:t xml:space="preserve"> projects undertaken or any functions or services that the </w:t>
      </w:r>
      <w:r w:rsidR="008911AE">
        <w:rPr>
          <w:rFonts w:ascii="Arial" w:hAnsi="Arial" w:cs="Arial"/>
          <w:sz w:val="24"/>
          <w:szCs w:val="24"/>
        </w:rPr>
        <w:t>Community Council</w:t>
      </w:r>
      <w:r w:rsidRPr="008531F5">
        <w:rPr>
          <w:rFonts w:ascii="Arial" w:hAnsi="Arial" w:cs="Arial"/>
          <w:sz w:val="24"/>
          <w:szCs w:val="24"/>
        </w:rPr>
        <w:t xml:space="preserve"> is committed to provide for the community.</w:t>
      </w:r>
    </w:p>
    <w:p w14:paraId="2DFABFB2" w14:textId="77777777" w:rsidR="00411FF0" w:rsidRDefault="00411FF0" w:rsidP="00411FF0">
      <w:pPr>
        <w:pStyle w:val="ListParagraph"/>
        <w:ind w:left="284"/>
        <w:rPr>
          <w:rFonts w:ascii="Arial" w:hAnsi="Arial" w:cs="Arial"/>
          <w:sz w:val="24"/>
          <w:szCs w:val="24"/>
        </w:rPr>
      </w:pPr>
    </w:p>
    <w:p w14:paraId="77A410C5" w14:textId="0D115B7F" w:rsidR="008531F5" w:rsidRDefault="00B56AFF" w:rsidP="008531F5">
      <w:pPr>
        <w:pStyle w:val="ListParagraph"/>
        <w:numPr>
          <w:ilvl w:val="0"/>
          <w:numId w:val="2"/>
        </w:numPr>
        <w:ind w:left="284"/>
        <w:rPr>
          <w:rFonts w:ascii="Arial" w:hAnsi="Arial" w:cs="Arial"/>
          <w:sz w:val="24"/>
          <w:szCs w:val="24"/>
        </w:rPr>
      </w:pPr>
      <w:r w:rsidRPr="008531F5">
        <w:rPr>
          <w:rFonts w:ascii="Arial" w:hAnsi="Arial" w:cs="Arial"/>
          <w:sz w:val="24"/>
          <w:szCs w:val="24"/>
        </w:rPr>
        <w:t xml:space="preserve">To attend training courses or seminars on the work and role of the Clerk as required by the </w:t>
      </w:r>
      <w:r w:rsidR="008911AE">
        <w:rPr>
          <w:rFonts w:ascii="Arial" w:hAnsi="Arial" w:cs="Arial"/>
          <w:sz w:val="24"/>
          <w:szCs w:val="24"/>
        </w:rPr>
        <w:t>Community Council</w:t>
      </w:r>
      <w:r w:rsidR="008531F5">
        <w:rPr>
          <w:rFonts w:ascii="Arial" w:hAnsi="Arial" w:cs="Arial"/>
          <w:sz w:val="24"/>
          <w:szCs w:val="24"/>
        </w:rPr>
        <w:t>.</w:t>
      </w:r>
    </w:p>
    <w:p w14:paraId="6DEFE223" w14:textId="77777777" w:rsidR="00411FF0" w:rsidRDefault="00411FF0" w:rsidP="00411FF0">
      <w:pPr>
        <w:pStyle w:val="ListParagraph"/>
        <w:ind w:left="284"/>
        <w:rPr>
          <w:rFonts w:ascii="Arial" w:hAnsi="Arial" w:cs="Arial"/>
          <w:sz w:val="24"/>
          <w:szCs w:val="24"/>
        </w:rPr>
      </w:pPr>
    </w:p>
    <w:p w14:paraId="1448A898" w14:textId="77777777" w:rsidR="0039496B" w:rsidRDefault="00B56AFF" w:rsidP="00411FF0">
      <w:pPr>
        <w:pStyle w:val="ListParagraph"/>
        <w:numPr>
          <w:ilvl w:val="0"/>
          <w:numId w:val="2"/>
        </w:numPr>
        <w:ind w:left="284"/>
        <w:rPr>
          <w:rFonts w:ascii="Arial" w:hAnsi="Arial" w:cs="Arial"/>
          <w:sz w:val="24"/>
          <w:szCs w:val="24"/>
        </w:rPr>
      </w:pPr>
      <w:r w:rsidRPr="008531F5">
        <w:rPr>
          <w:rFonts w:ascii="Arial" w:hAnsi="Arial" w:cs="Arial"/>
          <w:sz w:val="24"/>
          <w:szCs w:val="24"/>
        </w:rPr>
        <w:t xml:space="preserve">To continue to acquire the necessary professional knowledge required for the efficient management of the affairs of the </w:t>
      </w:r>
      <w:r w:rsidR="008531F5">
        <w:rPr>
          <w:rFonts w:ascii="Arial" w:hAnsi="Arial" w:cs="Arial"/>
          <w:sz w:val="24"/>
          <w:szCs w:val="24"/>
        </w:rPr>
        <w:t>Community Council</w:t>
      </w:r>
      <w:r w:rsidR="0095671B" w:rsidRPr="008531F5">
        <w:rPr>
          <w:rFonts w:ascii="Arial" w:hAnsi="Arial" w:cs="Arial"/>
          <w:sz w:val="24"/>
          <w:szCs w:val="24"/>
        </w:rPr>
        <w:t>.</w:t>
      </w:r>
    </w:p>
    <w:p w14:paraId="42787FC6" w14:textId="77777777" w:rsidR="0039496B" w:rsidRPr="0039496B" w:rsidRDefault="0039496B" w:rsidP="0039496B">
      <w:pPr>
        <w:pStyle w:val="ListParagraph"/>
        <w:rPr>
          <w:rFonts w:ascii="Arial" w:hAnsi="Arial" w:cs="Arial"/>
          <w:sz w:val="24"/>
          <w:szCs w:val="24"/>
        </w:rPr>
      </w:pPr>
    </w:p>
    <w:p w14:paraId="35D43EDF" w14:textId="3BF07F19" w:rsidR="00411FF0" w:rsidRPr="0039496B" w:rsidRDefault="0039496B" w:rsidP="0039496B">
      <w:pPr>
        <w:pStyle w:val="ListParagraph"/>
        <w:ind w:left="284"/>
        <w:rPr>
          <w:rFonts w:ascii="Arial" w:hAnsi="Arial" w:cs="Arial"/>
          <w:b/>
          <w:bCs/>
          <w:sz w:val="24"/>
          <w:szCs w:val="24"/>
        </w:rPr>
      </w:pPr>
      <w:r w:rsidRPr="0039496B">
        <w:rPr>
          <w:rFonts w:ascii="Arial" w:hAnsi="Arial" w:cs="Arial"/>
          <w:b/>
          <w:bCs/>
          <w:sz w:val="24"/>
          <w:szCs w:val="24"/>
        </w:rPr>
        <w:t>Colwinston Community Council</w:t>
      </w:r>
      <w:r w:rsidRPr="0039496B">
        <w:rPr>
          <w:rFonts w:ascii="Arial" w:hAnsi="Arial" w:cs="Arial"/>
          <w:b/>
          <w:bCs/>
          <w:sz w:val="24"/>
          <w:szCs w:val="24"/>
        </w:rPr>
        <w:tab/>
      </w:r>
      <w:r w:rsidRPr="0039496B">
        <w:rPr>
          <w:rFonts w:ascii="Arial" w:hAnsi="Arial" w:cs="Arial"/>
          <w:b/>
          <w:bCs/>
          <w:sz w:val="24"/>
          <w:szCs w:val="24"/>
        </w:rPr>
        <w:tab/>
      </w:r>
      <w:r w:rsidRPr="0039496B">
        <w:rPr>
          <w:rFonts w:ascii="Arial" w:hAnsi="Arial" w:cs="Arial"/>
          <w:b/>
          <w:bCs/>
          <w:sz w:val="24"/>
          <w:szCs w:val="24"/>
        </w:rPr>
        <w:tab/>
      </w:r>
      <w:r w:rsidRPr="0039496B">
        <w:rPr>
          <w:rFonts w:ascii="Arial" w:hAnsi="Arial" w:cs="Arial"/>
          <w:b/>
          <w:bCs/>
          <w:sz w:val="24"/>
          <w:szCs w:val="24"/>
        </w:rPr>
        <w:tab/>
      </w:r>
      <w:r w:rsidRPr="0039496B">
        <w:rPr>
          <w:rFonts w:ascii="Arial" w:hAnsi="Arial" w:cs="Arial"/>
          <w:b/>
          <w:bCs/>
          <w:sz w:val="24"/>
          <w:szCs w:val="24"/>
        </w:rPr>
        <w:tab/>
        <w:t>March 2022</w:t>
      </w:r>
    </w:p>
    <w:sectPr w:rsidR="00411FF0" w:rsidRPr="00394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4ABA"/>
    <w:multiLevelType w:val="hybridMultilevel"/>
    <w:tmpl w:val="F9B07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2B6328"/>
    <w:multiLevelType w:val="hybridMultilevel"/>
    <w:tmpl w:val="6250F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FF"/>
    <w:rsid w:val="00033395"/>
    <w:rsid w:val="0039496B"/>
    <w:rsid w:val="00411FF0"/>
    <w:rsid w:val="007F1C35"/>
    <w:rsid w:val="008531F5"/>
    <w:rsid w:val="00856019"/>
    <w:rsid w:val="008911AE"/>
    <w:rsid w:val="0095671B"/>
    <w:rsid w:val="009670C4"/>
    <w:rsid w:val="00B56AFF"/>
    <w:rsid w:val="00C7003E"/>
    <w:rsid w:val="00D2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1A87"/>
  <w15:docId w15:val="{45490D1F-18E2-4898-B8FB-E76C72AC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Amanda Protheroe</cp:lastModifiedBy>
  <cp:revision>2</cp:revision>
  <dcterms:created xsi:type="dcterms:W3CDTF">2022-03-22T09:54:00Z</dcterms:created>
  <dcterms:modified xsi:type="dcterms:W3CDTF">2022-03-22T09:54:00Z</dcterms:modified>
</cp:coreProperties>
</file>